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7B2717" w:rsidTr="00501A7A">
        <w:tc>
          <w:tcPr>
            <w:tcW w:w="4680" w:type="dxa"/>
          </w:tcPr>
          <w:p w:rsidR="007B2717" w:rsidRDefault="007B2717" w:rsidP="00501A7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2717" w:rsidRDefault="007B2717" w:rsidP="00501A7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7B2717" w:rsidRDefault="007B2717" w:rsidP="00501A7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7B2717" w:rsidRDefault="007B2717" w:rsidP="00501A7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Сельская администрация </w:t>
            </w:r>
          </w:p>
          <w:p w:rsidR="007B2717" w:rsidRDefault="007B2717" w:rsidP="00501A7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Огневского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7B2717" w:rsidRDefault="007B2717" w:rsidP="00501A7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2717" w:rsidRDefault="007B2717" w:rsidP="00501A7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7B2717" w:rsidRDefault="007B2717" w:rsidP="005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B2717" w:rsidRDefault="007B2717" w:rsidP="0050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:rsidR="007B2717" w:rsidRDefault="007B2717" w:rsidP="00501A7A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717" w:rsidRDefault="007B2717" w:rsidP="0050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Алтай  Республика</w:t>
            </w:r>
          </w:p>
          <w:p w:rsidR="007B2717" w:rsidRDefault="007B2717" w:rsidP="00501A7A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 Altai" w:eastAsia="Times New Roman" w:hAnsi="Times New Roman Altai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Ö</w:t>
            </w:r>
            <w:r>
              <w:rPr>
                <w:rFonts w:ascii="Times New Roman Altai" w:eastAsia="Times New Roman" w:hAnsi="Times New Roman Altai" w:cs="Times New Roman"/>
                <w:b/>
                <w:bCs/>
              </w:rPr>
              <w:t>КСУУ-ООЗЫ АЙМАК</w:t>
            </w:r>
          </w:p>
          <w:p w:rsidR="007B2717" w:rsidRDefault="007B2717" w:rsidP="00501A7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СООРУ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УРТ </w:t>
            </w:r>
          </w:p>
          <w:p w:rsidR="007B2717" w:rsidRDefault="007B2717" w:rsidP="00501A7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</w:rPr>
              <w:t>ЕЗЕЕЗИНИН</w:t>
            </w:r>
          </w:p>
          <w:p w:rsidR="007B2717" w:rsidRDefault="007B2717" w:rsidP="00501A7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АДМИНИСТРАЦИЯЗЫ</w:t>
            </w:r>
          </w:p>
        </w:tc>
      </w:tr>
    </w:tbl>
    <w:p w:rsidR="007B2717" w:rsidRDefault="007B2717" w:rsidP="007B2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Arial"/>
          <w:b/>
          <w:bCs/>
          <w:lang w:eastAsia="en-US"/>
        </w:rPr>
        <w:t xml:space="preserve">                        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 xml:space="preserve">649477  </w:t>
      </w:r>
      <w:proofErr w:type="spellStart"/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Усть-Коксинский</w:t>
      </w:r>
      <w:proofErr w:type="spellEnd"/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 xml:space="preserve"> район, </w:t>
      </w:r>
      <w:proofErr w:type="gramStart"/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с</w:t>
      </w:r>
      <w:proofErr w:type="gramEnd"/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. Огнёвка, ул. Школьная 12</w:t>
      </w:r>
    </w:p>
    <w:p w:rsidR="007B2717" w:rsidRDefault="007B2717" w:rsidP="007B2717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Тел. 8(38848) 21-4-67, факс: 8(38848) 21-3-80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oghnievka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B2717" w:rsidRDefault="007B2717" w:rsidP="007B2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_________________________________________________________________ </w:t>
      </w:r>
    </w:p>
    <w:p w:rsidR="007B2717" w:rsidRDefault="007B2717" w:rsidP="007B2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</w:t>
      </w:r>
    </w:p>
    <w:p w:rsidR="007B2717" w:rsidRDefault="007B2717" w:rsidP="007B2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</w:p>
    <w:p w:rsidR="007B2717" w:rsidRPr="00F852E5" w:rsidRDefault="007B2717" w:rsidP="007B2717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                            ПОСТАНОВЛЕНИЕ  №  </w:t>
      </w:r>
      <w:r w:rsidR="00B11F02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39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                      </w:t>
      </w:r>
      <w:r w:rsidRPr="00F852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852E5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F852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B2717" w:rsidRDefault="007B2717" w:rsidP="007B2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                                     </w:t>
      </w:r>
    </w:p>
    <w:p w:rsidR="007B2717" w:rsidRPr="00A74087" w:rsidRDefault="00B11F02" w:rsidP="007B2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FD55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</w:t>
      </w:r>
      <w:r w:rsidR="007B2717" w:rsidRPr="00A740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7B2717" w:rsidRPr="00A740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.201</w:t>
      </w:r>
      <w:r w:rsidR="007B271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</w:t>
      </w:r>
      <w:r w:rsidR="007B2717" w:rsidRPr="00A740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                                                                                   С. Огнёвка  </w:t>
      </w:r>
    </w:p>
    <w:p w:rsidR="007B2717" w:rsidRDefault="007B2717" w:rsidP="00A9176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C3C3C"/>
          <w:sz w:val="28"/>
          <w:szCs w:val="28"/>
        </w:rPr>
      </w:pPr>
    </w:p>
    <w:p w:rsidR="007B2717" w:rsidRPr="007B2717" w:rsidRDefault="00A91761" w:rsidP="007B2717">
      <w:pPr>
        <w:pStyle w:val="a7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 w:rsidRPr="007B2717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Об утверждении Положения о старостах</w:t>
      </w:r>
    </w:p>
    <w:p w:rsidR="00A91761" w:rsidRPr="007B2717" w:rsidRDefault="00A91761" w:rsidP="007B2717">
      <w:pPr>
        <w:pStyle w:val="a7"/>
        <w:rPr>
          <w:rFonts w:ascii="Times New Roman" w:hAnsi="Times New Roman" w:cs="Times New Roman"/>
          <w:b/>
        </w:rPr>
      </w:pPr>
      <w:r w:rsidRPr="007B2717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населенных пунктов </w:t>
      </w:r>
      <w:proofErr w:type="spellStart"/>
      <w:r w:rsidR="007B2717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Огневского</w:t>
      </w:r>
      <w:proofErr w:type="spellEnd"/>
      <w:r w:rsidRPr="007B2717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сельского поселения</w:t>
      </w: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b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B2717">
        <w:rPr>
          <w:color w:val="3C3C3C"/>
          <w:sz w:val="28"/>
          <w:szCs w:val="28"/>
        </w:rPr>
        <w:t>Законом Республики Алтай от 25.11.2016  № 76-РЗ  «О сельских старостах в Республике Алтай»</w:t>
      </w:r>
      <w:r w:rsidR="00BF1BB9">
        <w:rPr>
          <w:color w:val="3C3C3C"/>
          <w:sz w:val="28"/>
          <w:szCs w:val="28"/>
        </w:rPr>
        <w:t xml:space="preserve">, </w:t>
      </w:r>
      <w:r w:rsidRPr="00A91761">
        <w:rPr>
          <w:color w:val="3C3C3C"/>
          <w:sz w:val="28"/>
          <w:szCs w:val="28"/>
        </w:rPr>
        <w:t xml:space="preserve">руководствуясь Уставом </w:t>
      </w:r>
      <w:proofErr w:type="spellStart"/>
      <w:r w:rsidR="00BF1BB9">
        <w:rPr>
          <w:color w:val="3C3C3C"/>
          <w:sz w:val="28"/>
          <w:szCs w:val="28"/>
        </w:rPr>
        <w:t>Огневского</w:t>
      </w:r>
      <w:proofErr w:type="spellEnd"/>
      <w:r w:rsidRPr="00A91761">
        <w:rPr>
          <w:color w:val="3C3C3C"/>
          <w:sz w:val="28"/>
          <w:szCs w:val="28"/>
        </w:rPr>
        <w:t xml:space="preserve"> сельского поселения, </w:t>
      </w:r>
      <w:r w:rsidR="00BF1BB9">
        <w:rPr>
          <w:color w:val="3C3C3C"/>
          <w:sz w:val="28"/>
          <w:szCs w:val="28"/>
        </w:rPr>
        <w:t>а</w:t>
      </w:r>
      <w:r w:rsidRPr="00A91761">
        <w:rPr>
          <w:color w:val="3C3C3C"/>
          <w:sz w:val="28"/>
          <w:szCs w:val="28"/>
        </w:rPr>
        <w:t xml:space="preserve">дминистрация </w:t>
      </w:r>
      <w:proofErr w:type="spellStart"/>
      <w:r w:rsidR="00BF1BB9">
        <w:rPr>
          <w:color w:val="3C3C3C"/>
          <w:sz w:val="28"/>
          <w:szCs w:val="28"/>
        </w:rPr>
        <w:t>Огневского</w:t>
      </w:r>
      <w:proofErr w:type="spellEnd"/>
      <w:r w:rsidRPr="00A91761">
        <w:rPr>
          <w:color w:val="3C3C3C"/>
          <w:sz w:val="28"/>
          <w:szCs w:val="28"/>
        </w:rPr>
        <w:t xml:space="preserve"> сельского поселения</w:t>
      </w: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>ПОСТАНОВЛЯЕТ:</w:t>
      </w:r>
    </w:p>
    <w:p w:rsidR="00BF1BB9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 xml:space="preserve">1. Утвердить Положение о старостах населенных пунктов </w:t>
      </w:r>
      <w:proofErr w:type="spellStart"/>
      <w:r w:rsidR="00BF1BB9">
        <w:rPr>
          <w:color w:val="3C3C3C"/>
          <w:sz w:val="28"/>
          <w:szCs w:val="28"/>
        </w:rPr>
        <w:t>Огневского</w:t>
      </w:r>
      <w:proofErr w:type="spellEnd"/>
      <w:r w:rsidRPr="00A91761">
        <w:rPr>
          <w:color w:val="3C3C3C"/>
          <w:sz w:val="28"/>
          <w:szCs w:val="28"/>
        </w:rPr>
        <w:t xml:space="preserve"> сельского поселения </w:t>
      </w:r>
      <w:r w:rsidR="00DD5450">
        <w:rPr>
          <w:color w:val="3C3C3C"/>
          <w:sz w:val="28"/>
          <w:szCs w:val="28"/>
        </w:rPr>
        <w:t xml:space="preserve">согласно </w:t>
      </w:r>
      <w:r w:rsidRPr="00A91761">
        <w:rPr>
          <w:color w:val="3C3C3C"/>
          <w:sz w:val="28"/>
          <w:szCs w:val="28"/>
        </w:rPr>
        <w:t>приложени</w:t>
      </w:r>
      <w:r w:rsidR="00DD5450">
        <w:rPr>
          <w:color w:val="3C3C3C"/>
          <w:sz w:val="28"/>
          <w:szCs w:val="28"/>
        </w:rPr>
        <w:t>ю.</w:t>
      </w:r>
      <w:r w:rsidRPr="00A91761">
        <w:rPr>
          <w:color w:val="3C3C3C"/>
          <w:sz w:val="28"/>
          <w:szCs w:val="28"/>
        </w:rPr>
        <w:br/>
      </w: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 xml:space="preserve">2. </w:t>
      </w:r>
      <w:r w:rsidR="00DD5450">
        <w:rPr>
          <w:color w:val="3C3C3C"/>
          <w:sz w:val="28"/>
          <w:szCs w:val="28"/>
        </w:rPr>
        <w:t xml:space="preserve">Настоящее </w:t>
      </w:r>
      <w:r w:rsidRPr="00A91761">
        <w:rPr>
          <w:color w:val="3C3C3C"/>
          <w:sz w:val="28"/>
          <w:szCs w:val="28"/>
        </w:rPr>
        <w:t xml:space="preserve"> Постановление в</w:t>
      </w:r>
      <w:r w:rsidR="00DD5450">
        <w:rPr>
          <w:color w:val="3C3C3C"/>
          <w:sz w:val="28"/>
          <w:szCs w:val="28"/>
        </w:rPr>
        <w:t xml:space="preserve">ступает в силу с момента его официального обнародования  в </w:t>
      </w:r>
      <w:r w:rsidRPr="00A91761">
        <w:rPr>
          <w:color w:val="3C3C3C"/>
          <w:sz w:val="28"/>
          <w:szCs w:val="28"/>
        </w:rPr>
        <w:t xml:space="preserve"> </w:t>
      </w:r>
      <w:r w:rsidR="00BF1BB9">
        <w:rPr>
          <w:color w:val="3C3C3C"/>
          <w:sz w:val="28"/>
          <w:szCs w:val="28"/>
        </w:rPr>
        <w:t>установленном порядке</w:t>
      </w:r>
      <w:r w:rsidRPr="00A91761">
        <w:rPr>
          <w:color w:val="3C3C3C"/>
          <w:sz w:val="28"/>
          <w:szCs w:val="28"/>
        </w:rPr>
        <w:t>.</w:t>
      </w:r>
    </w:p>
    <w:p w:rsidR="00BF1BB9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br/>
      </w: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 xml:space="preserve">Глава </w:t>
      </w:r>
      <w:r w:rsidR="00BF1BB9">
        <w:rPr>
          <w:color w:val="3C3C3C"/>
          <w:sz w:val="28"/>
          <w:szCs w:val="28"/>
        </w:rPr>
        <w:t xml:space="preserve">МО </w:t>
      </w:r>
      <w:proofErr w:type="spellStart"/>
      <w:r w:rsidR="00BF1BB9">
        <w:rPr>
          <w:color w:val="3C3C3C"/>
          <w:sz w:val="28"/>
          <w:szCs w:val="28"/>
        </w:rPr>
        <w:t>Огневское</w:t>
      </w:r>
      <w:proofErr w:type="spellEnd"/>
      <w:r w:rsidRPr="00A91761">
        <w:rPr>
          <w:color w:val="3C3C3C"/>
          <w:sz w:val="28"/>
          <w:szCs w:val="28"/>
        </w:rPr>
        <w:t xml:space="preserve"> сельско</w:t>
      </w:r>
      <w:r w:rsidR="00BF1BB9">
        <w:rPr>
          <w:color w:val="3C3C3C"/>
          <w:sz w:val="28"/>
          <w:szCs w:val="28"/>
        </w:rPr>
        <w:t>е</w:t>
      </w:r>
      <w:r w:rsidRPr="00A91761">
        <w:rPr>
          <w:color w:val="3C3C3C"/>
          <w:sz w:val="28"/>
          <w:szCs w:val="28"/>
        </w:rPr>
        <w:t xml:space="preserve"> поселени</w:t>
      </w:r>
      <w:r w:rsidR="00BF1BB9">
        <w:rPr>
          <w:color w:val="3C3C3C"/>
          <w:sz w:val="28"/>
          <w:szCs w:val="28"/>
        </w:rPr>
        <w:t>е                                  Л.В.Конопля</w:t>
      </w: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> </w:t>
      </w: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> </w:t>
      </w:r>
    </w:p>
    <w:p w:rsidR="00BF1BB9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br/>
      </w:r>
    </w:p>
    <w:p w:rsidR="00BF1BB9" w:rsidRDefault="00BF1BB9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BF1BB9" w:rsidRDefault="00BF1BB9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A91761" w:rsidRPr="00A91761" w:rsidRDefault="00A91761" w:rsidP="00BF1BB9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lastRenderedPageBreak/>
        <w:t>Приложение</w:t>
      </w:r>
      <w:r w:rsidRPr="00A91761">
        <w:rPr>
          <w:color w:val="3C3C3C"/>
          <w:sz w:val="28"/>
          <w:szCs w:val="28"/>
        </w:rPr>
        <w:br/>
        <w:t xml:space="preserve">к Постановлению </w:t>
      </w:r>
      <w:r w:rsidR="00BF1BB9">
        <w:rPr>
          <w:color w:val="3C3C3C"/>
          <w:sz w:val="28"/>
          <w:szCs w:val="28"/>
        </w:rPr>
        <w:t>а</w:t>
      </w:r>
      <w:r w:rsidRPr="00A91761">
        <w:rPr>
          <w:color w:val="3C3C3C"/>
          <w:sz w:val="28"/>
          <w:szCs w:val="28"/>
        </w:rPr>
        <w:t>дминистрации</w:t>
      </w:r>
      <w:r w:rsidRPr="00A91761">
        <w:rPr>
          <w:color w:val="3C3C3C"/>
          <w:sz w:val="28"/>
          <w:szCs w:val="28"/>
        </w:rPr>
        <w:br/>
      </w:r>
      <w:proofErr w:type="spellStart"/>
      <w:r w:rsidR="00BF1BB9">
        <w:rPr>
          <w:color w:val="3C3C3C"/>
          <w:sz w:val="28"/>
          <w:szCs w:val="28"/>
        </w:rPr>
        <w:t>Огнев</w:t>
      </w:r>
      <w:r w:rsidRPr="00A91761">
        <w:rPr>
          <w:color w:val="3C3C3C"/>
          <w:sz w:val="28"/>
          <w:szCs w:val="28"/>
        </w:rPr>
        <w:t>ского</w:t>
      </w:r>
      <w:proofErr w:type="spellEnd"/>
      <w:r w:rsidRPr="00A91761">
        <w:rPr>
          <w:color w:val="3C3C3C"/>
          <w:sz w:val="28"/>
          <w:szCs w:val="28"/>
        </w:rPr>
        <w:t xml:space="preserve"> сельского поселения</w:t>
      </w:r>
      <w:r w:rsidRPr="00A91761">
        <w:rPr>
          <w:color w:val="3C3C3C"/>
          <w:sz w:val="28"/>
          <w:szCs w:val="28"/>
        </w:rPr>
        <w:br/>
        <w:t xml:space="preserve">№ </w:t>
      </w:r>
      <w:r w:rsidR="00B11F02">
        <w:rPr>
          <w:color w:val="3C3C3C"/>
          <w:sz w:val="28"/>
          <w:szCs w:val="28"/>
        </w:rPr>
        <w:t>39</w:t>
      </w:r>
      <w:r w:rsidR="00BF1BB9">
        <w:rPr>
          <w:color w:val="3C3C3C"/>
          <w:sz w:val="28"/>
          <w:szCs w:val="28"/>
        </w:rPr>
        <w:t xml:space="preserve"> от </w:t>
      </w:r>
      <w:r w:rsidR="00B11F02">
        <w:rPr>
          <w:color w:val="3C3C3C"/>
          <w:sz w:val="28"/>
          <w:szCs w:val="28"/>
        </w:rPr>
        <w:t>1</w:t>
      </w:r>
      <w:r w:rsidR="00FD559C">
        <w:rPr>
          <w:color w:val="3C3C3C"/>
          <w:sz w:val="28"/>
          <w:szCs w:val="28"/>
        </w:rPr>
        <w:t>8</w:t>
      </w:r>
      <w:r w:rsidRPr="00A91761">
        <w:rPr>
          <w:color w:val="3C3C3C"/>
          <w:sz w:val="28"/>
          <w:szCs w:val="28"/>
        </w:rPr>
        <w:t>.0</w:t>
      </w:r>
      <w:r w:rsidR="00B11F02">
        <w:rPr>
          <w:color w:val="3C3C3C"/>
          <w:sz w:val="28"/>
          <w:szCs w:val="28"/>
        </w:rPr>
        <w:t>9</w:t>
      </w:r>
      <w:r w:rsidRPr="00A91761">
        <w:rPr>
          <w:color w:val="3C3C3C"/>
          <w:sz w:val="28"/>
          <w:szCs w:val="28"/>
        </w:rPr>
        <w:t>.2017 г.</w:t>
      </w:r>
    </w:p>
    <w:p w:rsidR="00A91761" w:rsidRPr="00BF1BB9" w:rsidRDefault="00A91761" w:rsidP="00BF1B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br/>
      </w:r>
      <w:r w:rsidRPr="00BF1BB9">
        <w:rPr>
          <w:b/>
          <w:color w:val="3C3C3C"/>
          <w:sz w:val="28"/>
          <w:szCs w:val="28"/>
        </w:rPr>
        <w:t>ПОЛОЖЕНИЕ</w:t>
      </w:r>
      <w:r w:rsidRPr="00BF1BB9">
        <w:rPr>
          <w:rStyle w:val="apple-converted-space"/>
          <w:b/>
          <w:color w:val="3C3C3C"/>
          <w:sz w:val="28"/>
          <w:szCs w:val="28"/>
        </w:rPr>
        <w:t> </w:t>
      </w:r>
      <w:r w:rsidRPr="00BF1BB9">
        <w:rPr>
          <w:b/>
          <w:color w:val="3C3C3C"/>
          <w:sz w:val="28"/>
          <w:szCs w:val="28"/>
        </w:rPr>
        <w:br/>
        <w:t xml:space="preserve">о старостах населенных пунктов </w:t>
      </w:r>
      <w:proofErr w:type="spellStart"/>
      <w:r w:rsidR="00BF1BB9">
        <w:rPr>
          <w:b/>
          <w:color w:val="3C3C3C"/>
          <w:sz w:val="28"/>
          <w:szCs w:val="28"/>
        </w:rPr>
        <w:t>Огнев</w:t>
      </w:r>
      <w:r w:rsidRPr="00BF1BB9">
        <w:rPr>
          <w:b/>
          <w:color w:val="3C3C3C"/>
          <w:sz w:val="28"/>
          <w:szCs w:val="28"/>
        </w:rPr>
        <w:t>ского</w:t>
      </w:r>
      <w:proofErr w:type="spellEnd"/>
      <w:r w:rsidRPr="00BF1BB9">
        <w:rPr>
          <w:b/>
          <w:color w:val="3C3C3C"/>
          <w:sz w:val="28"/>
          <w:szCs w:val="28"/>
        </w:rPr>
        <w:t xml:space="preserve"> сельского поселения</w:t>
      </w: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br/>
      </w:r>
      <w:r w:rsidRPr="005E2BE7">
        <w:rPr>
          <w:b/>
          <w:color w:val="3C3C3C"/>
          <w:sz w:val="28"/>
          <w:szCs w:val="28"/>
        </w:rPr>
        <w:t>1. Общие положения</w:t>
      </w:r>
    </w:p>
    <w:p w:rsidR="00A91761" w:rsidRDefault="005617A1" w:rsidP="005617A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1.1.</w:t>
      </w:r>
      <w:r w:rsidR="00197648">
        <w:rPr>
          <w:color w:val="3C3C3C"/>
          <w:sz w:val="28"/>
          <w:szCs w:val="28"/>
        </w:rPr>
        <w:t xml:space="preserve"> </w:t>
      </w:r>
      <w:r w:rsidR="00F73159">
        <w:rPr>
          <w:color w:val="3C3C3C"/>
          <w:sz w:val="28"/>
          <w:szCs w:val="28"/>
        </w:rPr>
        <w:t>Под сельским с</w:t>
      </w:r>
      <w:r w:rsidR="00A91761" w:rsidRPr="00A91761">
        <w:rPr>
          <w:color w:val="3C3C3C"/>
          <w:sz w:val="28"/>
          <w:szCs w:val="28"/>
        </w:rPr>
        <w:t>тарост</w:t>
      </w:r>
      <w:r w:rsidR="00F73159">
        <w:rPr>
          <w:color w:val="3C3C3C"/>
          <w:sz w:val="28"/>
          <w:szCs w:val="28"/>
        </w:rPr>
        <w:t xml:space="preserve">ой понимается  гражданин </w:t>
      </w:r>
      <w:r w:rsidR="00A91761" w:rsidRPr="00A91761">
        <w:rPr>
          <w:color w:val="3C3C3C"/>
          <w:sz w:val="28"/>
          <w:szCs w:val="28"/>
        </w:rPr>
        <w:t xml:space="preserve"> Российской Федерации, </w:t>
      </w:r>
      <w:r w:rsidR="00F73159">
        <w:rPr>
          <w:color w:val="3C3C3C"/>
          <w:sz w:val="28"/>
          <w:szCs w:val="28"/>
        </w:rPr>
        <w:t xml:space="preserve"> назначаемый  на должность главой  сельского поселения в целях оказания содействия  органам местного самоуправления сельских поселений в </w:t>
      </w:r>
      <w:r w:rsidR="00BF1BB9">
        <w:rPr>
          <w:color w:val="3C3C3C"/>
          <w:sz w:val="28"/>
          <w:szCs w:val="28"/>
        </w:rPr>
        <w:t>Республики Алтай</w:t>
      </w:r>
      <w:r w:rsidR="00F73159">
        <w:rPr>
          <w:color w:val="3C3C3C"/>
          <w:sz w:val="28"/>
          <w:szCs w:val="28"/>
        </w:rPr>
        <w:t xml:space="preserve"> в реализации ими своих полномочий  по вопросам жизнеобеспечения населенных пунктов</w:t>
      </w:r>
      <w:r w:rsidR="00A91761" w:rsidRPr="00A91761">
        <w:rPr>
          <w:color w:val="3C3C3C"/>
          <w:sz w:val="28"/>
          <w:szCs w:val="28"/>
        </w:rPr>
        <w:t>.</w:t>
      </w:r>
      <w:r w:rsidR="00A91761" w:rsidRPr="00A91761">
        <w:rPr>
          <w:color w:val="3C3C3C"/>
          <w:sz w:val="28"/>
          <w:szCs w:val="28"/>
        </w:rPr>
        <w:br/>
        <w:t>1.</w:t>
      </w:r>
      <w:r w:rsidR="00F73159">
        <w:rPr>
          <w:color w:val="3C3C3C"/>
          <w:sz w:val="28"/>
          <w:szCs w:val="28"/>
        </w:rPr>
        <w:t>2</w:t>
      </w:r>
      <w:r w:rsidR="00A91761" w:rsidRPr="00A91761">
        <w:rPr>
          <w:color w:val="3C3C3C"/>
          <w:sz w:val="28"/>
          <w:szCs w:val="28"/>
        </w:rPr>
        <w:t>.</w:t>
      </w:r>
      <w:r w:rsidR="00197648">
        <w:rPr>
          <w:color w:val="3C3C3C"/>
          <w:sz w:val="28"/>
          <w:szCs w:val="28"/>
        </w:rPr>
        <w:t xml:space="preserve"> </w:t>
      </w:r>
      <w:r w:rsidR="00A91761" w:rsidRPr="00A91761">
        <w:rPr>
          <w:color w:val="3C3C3C"/>
          <w:sz w:val="28"/>
          <w:szCs w:val="28"/>
        </w:rPr>
        <w:t>Старосты осуществляют свою деятельность на принципах законности</w:t>
      </w:r>
      <w:r w:rsidR="00F73159">
        <w:rPr>
          <w:color w:val="3C3C3C"/>
          <w:sz w:val="28"/>
          <w:szCs w:val="28"/>
        </w:rPr>
        <w:t>,</w:t>
      </w:r>
      <w:r w:rsidR="00A91761" w:rsidRPr="00A91761">
        <w:rPr>
          <w:color w:val="3C3C3C"/>
          <w:sz w:val="28"/>
          <w:szCs w:val="28"/>
        </w:rPr>
        <w:t xml:space="preserve">  добровольности</w:t>
      </w:r>
      <w:r w:rsidR="00F73159">
        <w:rPr>
          <w:color w:val="3C3C3C"/>
          <w:sz w:val="28"/>
          <w:szCs w:val="28"/>
        </w:rPr>
        <w:t>, объективности, открытости и гласности</w:t>
      </w:r>
      <w:r w:rsidR="00A91761" w:rsidRPr="00A91761">
        <w:rPr>
          <w:color w:val="3C3C3C"/>
          <w:sz w:val="28"/>
          <w:szCs w:val="28"/>
        </w:rPr>
        <w:t>.</w:t>
      </w:r>
    </w:p>
    <w:p w:rsidR="005617A1" w:rsidRPr="005617A1" w:rsidRDefault="005617A1" w:rsidP="005617A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617A1">
        <w:rPr>
          <w:rFonts w:ascii="Times New Roman" w:hAnsi="Times New Roman" w:cs="Times New Roman"/>
          <w:color w:val="3C3C3C"/>
          <w:sz w:val="28"/>
          <w:szCs w:val="28"/>
        </w:rPr>
        <w:t>1.3.</w:t>
      </w:r>
      <w:r w:rsidRPr="005617A1">
        <w:rPr>
          <w:rFonts w:ascii="Times New Roman" w:hAnsi="Times New Roman" w:cs="Times New Roman"/>
          <w:sz w:val="28"/>
          <w:szCs w:val="28"/>
        </w:rPr>
        <w:t xml:space="preserve"> Сельский староста осуществляет свои полномочия на безвозмездной основе.</w:t>
      </w:r>
    </w:p>
    <w:p w:rsidR="005617A1" w:rsidRPr="005617A1" w:rsidRDefault="005617A1" w:rsidP="005617A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617A1">
        <w:rPr>
          <w:rFonts w:ascii="Times New Roman" w:hAnsi="Times New Roman" w:cs="Times New Roman"/>
          <w:sz w:val="28"/>
          <w:szCs w:val="28"/>
        </w:rPr>
        <w:t xml:space="preserve"> Порядок организации и обеспечения деятельности сельского старосты, а также меры его поощрения устанавливаются муниципальными правовыми актами сельского поселения.</w:t>
      </w:r>
    </w:p>
    <w:p w:rsidR="00A91761" w:rsidRPr="005E2BE7" w:rsidRDefault="005617A1" w:rsidP="00A91761">
      <w:pPr>
        <w:pStyle w:val="a3"/>
        <w:shd w:val="clear" w:color="auto" w:fill="FFFFFF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5617A1">
        <w:rPr>
          <w:color w:val="3C3C3C"/>
          <w:sz w:val="28"/>
          <w:szCs w:val="28"/>
        </w:rPr>
        <w:br/>
      </w:r>
      <w:r w:rsidR="00A91761" w:rsidRPr="005E2BE7">
        <w:rPr>
          <w:b/>
          <w:color w:val="3C3C3C"/>
          <w:sz w:val="28"/>
          <w:szCs w:val="28"/>
        </w:rPr>
        <w:t xml:space="preserve">2. </w:t>
      </w:r>
      <w:r w:rsidR="00A828D3">
        <w:rPr>
          <w:b/>
          <w:color w:val="3C3C3C"/>
          <w:sz w:val="28"/>
          <w:szCs w:val="28"/>
        </w:rPr>
        <w:t xml:space="preserve">Назначение сельского </w:t>
      </w:r>
      <w:r w:rsidR="00A91761" w:rsidRPr="005E2BE7">
        <w:rPr>
          <w:b/>
          <w:color w:val="3C3C3C"/>
          <w:sz w:val="28"/>
          <w:szCs w:val="28"/>
        </w:rPr>
        <w:t>старосты.</w:t>
      </w:r>
    </w:p>
    <w:p w:rsidR="00137D14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>2.1. С</w:t>
      </w:r>
      <w:r w:rsidR="00137D14">
        <w:rPr>
          <w:color w:val="3C3C3C"/>
          <w:sz w:val="28"/>
          <w:szCs w:val="28"/>
        </w:rPr>
        <w:t>ельский с</w:t>
      </w:r>
      <w:r w:rsidRPr="00A91761">
        <w:rPr>
          <w:color w:val="3C3C3C"/>
          <w:sz w:val="28"/>
          <w:szCs w:val="28"/>
        </w:rPr>
        <w:t xml:space="preserve">тароста </w:t>
      </w:r>
      <w:r w:rsidR="00137D14">
        <w:rPr>
          <w:color w:val="3C3C3C"/>
          <w:sz w:val="28"/>
          <w:szCs w:val="28"/>
        </w:rPr>
        <w:t xml:space="preserve">назначается главой  сельского поселения по предложению  жителей населенного пункта </w:t>
      </w:r>
      <w:r w:rsidR="00197648">
        <w:rPr>
          <w:color w:val="3C3C3C"/>
          <w:sz w:val="28"/>
          <w:szCs w:val="28"/>
        </w:rPr>
        <w:t xml:space="preserve"> сроком на  5 лет</w:t>
      </w:r>
      <w:proofErr w:type="gramStart"/>
      <w:r w:rsidR="00197648">
        <w:rPr>
          <w:color w:val="3C3C3C"/>
          <w:sz w:val="28"/>
          <w:szCs w:val="28"/>
        </w:rPr>
        <w:t xml:space="preserve"> </w:t>
      </w:r>
      <w:r w:rsidR="00137D14">
        <w:rPr>
          <w:color w:val="3C3C3C"/>
          <w:sz w:val="28"/>
          <w:szCs w:val="28"/>
        </w:rPr>
        <w:t>.</w:t>
      </w:r>
      <w:proofErr w:type="gramEnd"/>
      <w:r w:rsidR="00137D14">
        <w:rPr>
          <w:color w:val="3C3C3C"/>
          <w:sz w:val="28"/>
          <w:szCs w:val="28"/>
        </w:rPr>
        <w:t xml:space="preserve"> </w:t>
      </w:r>
    </w:p>
    <w:p w:rsidR="00241E3F" w:rsidRPr="00241E3F" w:rsidRDefault="00A91761" w:rsidP="00241E3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color w:val="3C3C3C"/>
          <w:sz w:val="28"/>
          <w:szCs w:val="28"/>
        </w:rPr>
        <w:t>2.</w:t>
      </w:r>
      <w:r w:rsidR="00137D14" w:rsidRPr="00241E3F">
        <w:rPr>
          <w:rFonts w:ascii="Times New Roman" w:hAnsi="Times New Roman" w:cs="Times New Roman"/>
          <w:color w:val="3C3C3C"/>
          <w:sz w:val="28"/>
          <w:szCs w:val="28"/>
        </w:rPr>
        <w:t>2</w:t>
      </w:r>
      <w:r w:rsidRPr="00241E3F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="00241E3F" w:rsidRPr="00241E3F">
        <w:t xml:space="preserve"> </w:t>
      </w:r>
      <w:r w:rsidR="00241E3F" w:rsidRPr="00241E3F">
        <w:rPr>
          <w:rFonts w:ascii="Times New Roman" w:hAnsi="Times New Roman" w:cs="Times New Roman"/>
          <w:sz w:val="28"/>
          <w:szCs w:val="28"/>
        </w:rPr>
        <w:t>Предложение жителей о кандидатуре сельского старосты принимается на собрании граждан, обладающих активным избирательным правом и проживающих на территории населенного пункта, большинством голосов от присутствующих на собрании граждан. На собрании граждан должны присутствовать представители органов местного самоуправления сельского поселения.</w:t>
      </w:r>
    </w:p>
    <w:p w:rsidR="00241E3F" w:rsidRPr="00241E3F" w:rsidRDefault="00241E3F" w:rsidP="00241E3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color w:val="3C3C3C"/>
          <w:sz w:val="28"/>
          <w:szCs w:val="28"/>
        </w:rPr>
        <w:t>2.</w:t>
      </w:r>
      <w:r w:rsidR="00355B5B">
        <w:rPr>
          <w:rFonts w:ascii="Times New Roman" w:hAnsi="Times New Roman" w:cs="Times New Roman"/>
          <w:color w:val="3C3C3C"/>
          <w:sz w:val="28"/>
          <w:szCs w:val="28"/>
        </w:rPr>
        <w:t>3</w:t>
      </w:r>
      <w:r w:rsidRPr="00241E3F">
        <w:rPr>
          <w:rFonts w:ascii="Times New Roman" w:hAnsi="Times New Roman" w:cs="Times New Roman"/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 xml:space="preserve"> </w:t>
      </w:r>
      <w:r w:rsidRPr="00241E3F">
        <w:rPr>
          <w:rFonts w:ascii="Times New Roman" w:hAnsi="Times New Roman" w:cs="Times New Roman"/>
          <w:sz w:val="28"/>
          <w:szCs w:val="28"/>
        </w:rPr>
        <w:t xml:space="preserve"> Сельским старостой может быть назначен гражданин Российской Федерации, достигший 18 лет и проживающий в границах населенного пункта.</w:t>
      </w:r>
    </w:p>
    <w:p w:rsidR="00241E3F" w:rsidRPr="00241E3F" w:rsidRDefault="00241E3F" w:rsidP="00241E3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B5B">
        <w:rPr>
          <w:rFonts w:ascii="Times New Roman" w:hAnsi="Times New Roman" w:cs="Times New Roman"/>
          <w:sz w:val="28"/>
          <w:szCs w:val="28"/>
        </w:rPr>
        <w:t>4</w:t>
      </w:r>
      <w:r w:rsidRPr="00241E3F">
        <w:rPr>
          <w:rFonts w:ascii="Times New Roman" w:hAnsi="Times New Roman" w:cs="Times New Roman"/>
          <w:sz w:val="28"/>
          <w:szCs w:val="28"/>
        </w:rPr>
        <w:t>. Не могут быть назначены сельскими старостами граждане Российской Федерации: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 xml:space="preserve">1) приобретшие гражданство иностранного государства либо получившие вид на жительство или иной документ, подтверждающий право на постоянное проживание гражданина Российской Федерации на </w:t>
      </w:r>
      <w:r w:rsidRPr="00241E3F">
        <w:rPr>
          <w:rFonts w:ascii="Times New Roman" w:hAnsi="Times New Roman" w:cs="Times New Roman"/>
          <w:sz w:val="28"/>
          <w:szCs w:val="28"/>
        </w:rPr>
        <w:lastRenderedPageBreak/>
        <w:t>территории иностранного государства;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2) замещающие государственные должности Российской Федерации или государственные должности Республики Алтай, должности федеральной государственной гражданской службы или должности государственной гражданской службы Республики Алтай, муниципальные должности или должности муниципальной службы;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3) признанные недееспособными или ограниченно дееспособными на основании решения суда, вступившего в законную силу;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41E3F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41E3F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41E3F" w:rsidRPr="00241E3F" w:rsidRDefault="005617A1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E3F" w:rsidRPr="00241E3F">
        <w:rPr>
          <w:rFonts w:ascii="Times New Roman" w:hAnsi="Times New Roman" w:cs="Times New Roman"/>
          <w:sz w:val="28"/>
          <w:szCs w:val="28"/>
        </w:rPr>
        <w:t>. Срок, на который назначается сельский староста, основания и порядок досрочного прекращения его полномочий, в том числе в связи с неисполнением либо ненадлежащим исполнением своих функций, либо утратой доверия населения, определяются главой сельского поселения.</w:t>
      </w:r>
    </w:p>
    <w:p w:rsidR="005617A1" w:rsidRDefault="005617A1" w:rsidP="00241E3F">
      <w:pPr>
        <w:pStyle w:val="ConsPlusNormal"/>
        <w:ind w:firstLine="540"/>
        <w:jc w:val="both"/>
        <w:outlineLvl w:val="0"/>
        <w:rPr>
          <w:b/>
          <w:color w:val="3C3C3C"/>
          <w:sz w:val="28"/>
          <w:szCs w:val="28"/>
        </w:rPr>
      </w:pPr>
    </w:p>
    <w:p w:rsidR="00241E3F" w:rsidRPr="00241E3F" w:rsidRDefault="00A91761" w:rsidP="00241E3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8D3">
        <w:rPr>
          <w:rFonts w:ascii="Times New Roman" w:hAnsi="Times New Roman" w:cs="Times New Roman"/>
          <w:b/>
          <w:color w:val="3C3C3C"/>
          <w:sz w:val="28"/>
          <w:szCs w:val="28"/>
        </w:rPr>
        <w:t>3.</w:t>
      </w:r>
      <w:r w:rsidRPr="005E2BE7">
        <w:rPr>
          <w:b/>
          <w:color w:val="3C3C3C"/>
          <w:sz w:val="28"/>
          <w:szCs w:val="28"/>
        </w:rPr>
        <w:t xml:space="preserve"> </w:t>
      </w:r>
      <w:r w:rsidR="00241E3F" w:rsidRPr="00241E3F">
        <w:rPr>
          <w:rFonts w:ascii="Times New Roman" w:hAnsi="Times New Roman" w:cs="Times New Roman"/>
          <w:b/>
          <w:sz w:val="28"/>
          <w:szCs w:val="28"/>
        </w:rPr>
        <w:t>Полномочия сельского старосты</w:t>
      </w:r>
    </w:p>
    <w:p w:rsidR="00241E3F" w:rsidRPr="00241E3F" w:rsidRDefault="00241E3F" w:rsidP="00241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E3F" w:rsidRPr="00241E3F" w:rsidRDefault="00241E3F" w:rsidP="0024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Сельский староста: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1) взаимодействует по вопросам жизнеобеспечения населенного пункта с органами местного самоуправления сельского поселения и муниципального района, в состав которого входит сельское поселение, а также с государственными органами, находящимися на территории Республики Алтай;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2) оказывает помощь жителям населенных пунктов в реализации их прав и законных интересов в органах местного самоуправления по вопросам жизнеобеспечения населенного пункта;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3) оперативно доводит до жителей населенного пункта информацию, полученную от органов местного самоуправления и государственных органов, находящихся на территории Республики Алтай, по вопросам жизнеобеспечения населенного пункта;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4) оперативно информирует органы местного самоуправления сельского поселения и государственные органы, находящиеся на территории Республики Алтай, о возникновении или угрозе возникновения чрезвычайной ситуации природного и (или) техногенного характера, а также по иным вопросам жизнеобеспечения населенного пункта;</w:t>
      </w:r>
    </w:p>
    <w:p w:rsidR="00241E3F" w:rsidRPr="00241E3F" w:rsidRDefault="00241E3F" w:rsidP="00241E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3F">
        <w:rPr>
          <w:rFonts w:ascii="Times New Roman" w:hAnsi="Times New Roman" w:cs="Times New Roman"/>
          <w:sz w:val="28"/>
          <w:szCs w:val="28"/>
        </w:rPr>
        <w:t>5) осуществляет иные полномочия по вопросам жизнеобеспечения населенного пункта, закрепленные за сельским старостой уставом сельского поселения и принимаемыми в соответствии с ним муниципальными правовыми актами.</w:t>
      </w:r>
    </w:p>
    <w:p w:rsidR="00241E3F" w:rsidRPr="00241E3F" w:rsidRDefault="00241E3F" w:rsidP="00241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5E2BE7" w:rsidRPr="00CD3AB5" w:rsidRDefault="005E2BE7" w:rsidP="005E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AB5">
        <w:rPr>
          <w:rFonts w:ascii="Times New Roman" w:hAnsi="Times New Roman" w:cs="Times New Roman"/>
          <w:b/>
          <w:sz w:val="28"/>
          <w:szCs w:val="28"/>
        </w:rPr>
        <w:t>5.</w:t>
      </w:r>
      <w:r w:rsidR="00A8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AB5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старосты</w:t>
      </w:r>
    </w:p>
    <w:p w:rsidR="005E2BE7" w:rsidRPr="005E2BE7" w:rsidRDefault="00A91761" w:rsidP="005E2BE7">
      <w:pPr>
        <w:pStyle w:val="a3"/>
        <w:shd w:val="clear" w:color="auto" w:fill="FFFFFF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>5.1. Полномочия старосты прекращаются по истечении срока полномочий, а также могут быть прекращены досрочно в следующих случаях:</w:t>
      </w:r>
      <w:r w:rsidRPr="00A91761">
        <w:rPr>
          <w:color w:val="3C3C3C"/>
          <w:sz w:val="28"/>
          <w:szCs w:val="28"/>
        </w:rPr>
        <w:br/>
        <w:t>- подачи им письменного заявления в органы МСУ о досрочном прекращении полномочий;</w:t>
      </w:r>
      <w:r w:rsidRPr="00A91761">
        <w:rPr>
          <w:color w:val="3C3C3C"/>
          <w:sz w:val="28"/>
          <w:szCs w:val="28"/>
        </w:rPr>
        <w:br/>
        <w:t>- признание судом недееспособным или ограниченно дееспособным;</w:t>
      </w:r>
      <w:r w:rsidRPr="00A91761">
        <w:rPr>
          <w:color w:val="3C3C3C"/>
          <w:sz w:val="28"/>
          <w:szCs w:val="28"/>
        </w:rPr>
        <w:br/>
        <w:t>- вступление в законную силу обвинительного приговора суда в отношении старосты;</w:t>
      </w:r>
      <w:r w:rsidRPr="00A91761">
        <w:rPr>
          <w:color w:val="3C3C3C"/>
          <w:sz w:val="28"/>
          <w:szCs w:val="28"/>
        </w:rPr>
        <w:br/>
        <w:t>- избрание (назначение) его на государственную должность, должность государственной службы РФ, муниципальную должность или должность муниципальной службы;</w:t>
      </w:r>
      <w:r w:rsidRPr="00A91761">
        <w:rPr>
          <w:color w:val="3C3C3C"/>
          <w:sz w:val="28"/>
          <w:szCs w:val="28"/>
        </w:rPr>
        <w:br/>
        <w:t>- выезд на постоянное место жительство за границу населенного пункта;</w:t>
      </w:r>
      <w:r w:rsidRPr="00A91761">
        <w:rPr>
          <w:color w:val="3C3C3C"/>
          <w:sz w:val="28"/>
          <w:szCs w:val="28"/>
        </w:rPr>
        <w:br/>
        <w:t>- прекращение гражданства РФ;</w:t>
      </w:r>
      <w:r w:rsidRPr="00A91761">
        <w:rPr>
          <w:color w:val="3C3C3C"/>
          <w:sz w:val="28"/>
          <w:szCs w:val="28"/>
        </w:rPr>
        <w:br/>
        <w:t>- неудовлетворительная оценка населением деятельности старосты по результатам его ежегодного отчета</w:t>
      </w:r>
      <w:r w:rsidR="00197648">
        <w:rPr>
          <w:color w:val="3C3C3C"/>
          <w:sz w:val="28"/>
          <w:szCs w:val="28"/>
        </w:rPr>
        <w:t>.</w:t>
      </w:r>
      <w:r w:rsidRPr="00A91761">
        <w:rPr>
          <w:color w:val="3C3C3C"/>
          <w:sz w:val="28"/>
          <w:szCs w:val="28"/>
        </w:rPr>
        <w:br/>
      </w:r>
      <w:r w:rsidRPr="00A91761">
        <w:rPr>
          <w:color w:val="3C3C3C"/>
          <w:sz w:val="28"/>
          <w:szCs w:val="28"/>
        </w:rPr>
        <w:br/>
      </w:r>
      <w:r w:rsidRPr="005E2BE7">
        <w:rPr>
          <w:b/>
          <w:color w:val="3C3C3C"/>
          <w:sz w:val="28"/>
          <w:szCs w:val="28"/>
        </w:rPr>
        <w:t> </w:t>
      </w:r>
      <w:r w:rsidR="005E2BE7" w:rsidRPr="005E2BE7">
        <w:rPr>
          <w:b/>
          <w:color w:val="3C3C3C"/>
          <w:sz w:val="28"/>
          <w:szCs w:val="28"/>
        </w:rPr>
        <w:t>6. Заключительные положения</w:t>
      </w:r>
    </w:p>
    <w:p w:rsidR="007B2717" w:rsidRPr="007B2717" w:rsidRDefault="007B2717" w:rsidP="007B27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717">
        <w:rPr>
          <w:rFonts w:ascii="Times New Roman" w:eastAsia="Times New Roman" w:hAnsi="Times New Roman" w:cs="Times New Roman"/>
          <w:sz w:val="28"/>
          <w:szCs w:val="28"/>
        </w:rPr>
        <w:t>1. Администрация координирует и содействует деятельности старост, знакомит их с соответствующими актами органов государственной власти и самоуправления, обобщает и распространяет положительный опыт деятельности, проводит совещания и семинары.</w:t>
      </w:r>
    </w:p>
    <w:p w:rsidR="007B2717" w:rsidRPr="007B2717" w:rsidRDefault="007B2717" w:rsidP="007B27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717">
        <w:rPr>
          <w:rFonts w:ascii="Times New Roman" w:eastAsia="Times New Roman" w:hAnsi="Times New Roman" w:cs="Times New Roman"/>
          <w:sz w:val="28"/>
          <w:szCs w:val="28"/>
        </w:rPr>
        <w:t xml:space="preserve">2. Староста подотчетен Главе администрации и собранию граждан населенного пункта, на территории которого осуществляется его деятельность, путем предоставления ежегодного отчета о проделанной работе не реже одного раза в год, не позднее 31 января года, следующего </w:t>
      </w:r>
      <w:proofErr w:type="gramStart"/>
      <w:r w:rsidRPr="007B271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B2717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7B2717" w:rsidRPr="007B2717" w:rsidRDefault="007B2717" w:rsidP="007B2717">
      <w:pPr>
        <w:rPr>
          <w:sz w:val="28"/>
          <w:szCs w:val="28"/>
        </w:rPr>
      </w:pP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A91761" w:rsidRPr="00A91761" w:rsidRDefault="00A91761" w:rsidP="00A9176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91761">
        <w:rPr>
          <w:color w:val="3C3C3C"/>
          <w:sz w:val="28"/>
          <w:szCs w:val="28"/>
        </w:rPr>
        <w:t> </w:t>
      </w:r>
    </w:p>
    <w:p w:rsidR="00AC4334" w:rsidRPr="00A91761" w:rsidRDefault="00AC4334" w:rsidP="00A91761">
      <w:pPr>
        <w:rPr>
          <w:rFonts w:ascii="Times New Roman" w:hAnsi="Times New Roman" w:cs="Times New Roman"/>
          <w:sz w:val="28"/>
          <w:szCs w:val="28"/>
        </w:rPr>
      </w:pPr>
    </w:p>
    <w:sectPr w:rsidR="00AC4334" w:rsidRPr="00A91761" w:rsidSect="0015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Altai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BE9"/>
    <w:multiLevelType w:val="multilevel"/>
    <w:tmpl w:val="4D041E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761"/>
    <w:rsid w:val="00044587"/>
    <w:rsid w:val="0008542A"/>
    <w:rsid w:val="001131EF"/>
    <w:rsid w:val="00137D14"/>
    <w:rsid w:val="0015798B"/>
    <w:rsid w:val="00197648"/>
    <w:rsid w:val="00241E3F"/>
    <w:rsid w:val="00355B5B"/>
    <w:rsid w:val="00531092"/>
    <w:rsid w:val="005617A1"/>
    <w:rsid w:val="005E2BE7"/>
    <w:rsid w:val="006445D2"/>
    <w:rsid w:val="006C0AC9"/>
    <w:rsid w:val="00774B70"/>
    <w:rsid w:val="007B2717"/>
    <w:rsid w:val="008571A0"/>
    <w:rsid w:val="00865C8A"/>
    <w:rsid w:val="00905E9F"/>
    <w:rsid w:val="009A7025"/>
    <w:rsid w:val="00A37C4D"/>
    <w:rsid w:val="00A70B04"/>
    <w:rsid w:val="00A828D3"/>
    <w:rsid w:val="00A91761"/>
    <w:rsid w:val="00AC4334"/>
    <w:rsid w:val="00B11F02"/>
    <w:rsid w:val="00B4182D"/>
    <w:rsid w:val="00BF1BB9"/>
    <w:rsid w:val="00C81402"/>
    <w:rsid w:val="00DD5450"/>
    <w:rsid w:val="00F73159"/>
    <w:rsid w:val="00FD559C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761"/>
    <w:rPr>
      <w:b/>
      <w:bCs/>
    </w:rPr>
  </w:style>
  <w:style w:type="character" w:customStyle="1" w:styleId="apple-converted-space">
    <w:name w:val="apple-converted-space"/>
    <w:basedOn w:val="a0"/>
    <w:rsid w:val="00A91761"/>
  </w:style>
  <w:style w:type="paragraph" w:customStyle="1" w:styleId="ConsTitle">
    <w:name w:val="ConsTitle"/>
    <w:rsid w:val="007B27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2717"/>
    <w:pPr>
      <w:spacing w:after="0" w:line="240" w:lineRule="auto"/>
    </w:pPr>
  </w:style>
  <w:style w:type="paragraph" w:customStyle="1" w:styleId="ConsPlusNormal">
    <w:name w:val="ConsPlusNormal"/>
    <w:rsid w:val="00241E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2017-09-20T12:17:00Z</cp:lastPrinted>
  <dcterms:created xsi:type="dcterms:W3CDTF">2017-08-14T11:31:00Z</dcterms:created>
  <dcterms:modified xsi:type="dcterms:W3CDTF">2017-09-20T12:18:00Z</dcterms:modified>
</cp:coreProperties>
</file>